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57587C" w:rsidP="00BF4B5A">
      <w:pPr>
        <w:pStyle w:val="Haupttitel"/>
      </w:pPr>
      <w:r>
        <w:t>Fairness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A466FE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15775A76" wp14:editId="1ED629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A466FE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AD0EED" w:rsidRDefault="0057587C" w:rsidP="00A466FE">
            <w:pPr>
              <w:pStyle w:val="Hinweis"/>
              <w:rPr>
                <w:b/>
                <w:color w:val="9BBB59" w:themeColor="accent3"/>
              </w:rPr>
            </w:pPr>
            <w:r w:rsidRPr="001E40C8">
              <w:rPr>
                <w:rFonts w:cs="Arial"/>
              </w:rPr>
              <w:t xml:space="preserve">Verhältst du dich </w:t>
            </w:r>
            <w:r>
              <w:rPr>
                <w:rFonts w:cs="Arial"/>
              </w:rPr>
              <w:t>korrekt</w:t>
            </w:r>
            <w:r w:rsidRPr="001E40C8">
              <w:rPr>
                <w:rFonts w:cs="Arial"/>
              </w:rPr>
              <w:t xml:space="preserve"> und fair, hast du meistens auch selbst Vorteile davon.</w:t>
            </w:r>
            <w:r>
              <w:rPr>
                <w:rFonts w:cs="Arial"/>
              </w:rPr>
              <w:t xml:space="preserve"> Warum? Und wie findest du heraus, ob ein Verhalten überhaupt fair und korrekt ist?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A466FE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1907A0EA" wp14:editId="54B4F6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7006"/>
      </w:tblGrid>
      <w:tr w:rsidR="006E1B2C" w:rsidTr="00DD4307">
        <w:tc>
          <w:tcPr>
            <w:tcW w:w="1951" w:type="dxa"/>
          </w:tcPr>
          <w:p w:rsidR="00887AB8" w:rsidRDefault="0057587C" w:rsidP="00B37EAE">
            <w:pPr>
              <w:pStyle w:val="Kategorie"/>
            </w:pPr>
            <w:r>
              <w:rPr>
                <w:rFonts w:cs="Arial"/>
              </w:rPr>
              <w:t>Es lohnt sich</w:t>
            </w:r>
          </w:p>
        </w:tc>
        <w:tc>
          <w:tcPr>
            <w:tcW w:w="7337" w:type="dxa"/>
          </w:tcPr>
          <w:p w:rsidR="0057587C" w:rsidRDefault="0057587C" w:rsidP="001D123D">
            <w:pPr>
              <w:pStyle w:val="AufzhlungderAufgaben"/>
            </w:pPr>
            <w:r w:rsidRPr="00E20616">
              <w:t>Sich fair und korrekt zu verhalten, lohnt sich. Warum? Überlege dir einen möglichen Grund, schreibe ihn auf einen Zettel und klebe ihn an eine Pinnwand</w:t>
            </w:r>
            <w:r>
              <w:t>.</w:t>
            </w:r>
          </w:p>
          <w:p w:rsidR="001D123D" w:rsidRPr="006D6BF1" w:rsidRDefault="0057587C" w:rsidP="00076445">
            <w:pPr>
              <w:pStyle w:val="AufzhlungderAufgaben"/>
            </w:pPr>
            <w:r w:rsidRPr="00E20616">
              <w:t xml:space="preserve">Lese die Zettel deiner Kolleg/-innen. </w:t>
            </w:r>
            <w:r>
              <w:t>E</w:t>
            </w:r>
            <w:r w:rsidRPr="00E20616">
              <w:t xml:space="preserve">rstelle deine persönliche Liste, warum es sich lohnt sich fair und korrekt zu verhalten </w:t>
            </w:r>
            <w:r w:rsidR="00076445">
              <w:t xml:space="preserve">und dies </w:t>
            </w:r>
            <w:r>
              <w:t>a</w:t>
            </w:r>
            <w:r w:rsidRPr="00E20616">
              <w:t xml:space="preserve">ufgrund deiner Überlegungen und </w:t>
            </w:r>
            <w:r>
              <w:t>der</w:t>
            </w:r>
            <w:r w:rsidRPr="00E20616">
              <w:t xml:space="preserve"> deiner Kolleg/-innen. 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ED2B260" wp14:editId="3411D016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DD4307">
        <w:tc>
          <w:tcPr>
            <w:tcW w:w="1951" w:type="dxa"/>
          </w:tcPr>
          <w:p w:rsidR="00887AB8" w:rsidRPr="005A0CE5" w:rsidRDefault="0057587C" w:rsidP="00CA1964">
            <w:pPr>
              <w:pStyle w:val="Kategorie"/>
            </w:pPr>
            <w:r>
              <w:rPr>
                <w:rFonts w:cs="Arial"/>
              </w:rPr>
              <w:t>Fairness</w:t>
            </w:r>
          </w:p>
        </w:tc>
        <w:tc>
          <w:tcPr>
            <w:tcW w:w="7337" w:type="dxa"/>
          </w:tcPr>
          <w:p w:rsidR="006A5DC9" w:rsidRDefault="0057587C" w:rsidP="0057587C">
            <w:pPr>
              <w:pStyle w:val="AufzhlungderAufgaben"/>
            </w:pPr>
            <w:r w:rsidRPr="00E20616">
              <w:t xml:space="preserve">Wie kann man herausfinden, ob ein Verhalten fair und korrekt gegenüber </w:t>
            </w:r>
            <w:r w:rsidR="009E27FD">
              <w:t>a</w:t>
            </w:r>
            <w:r w:rsidRPr="00E20616">
              <w:t>nderen ist? Schreibe deine Überlegung</w:t>
            </w:r>
            <w:r w:rsidR="009E27FD">
              <w:t>en</w:t>
            </w:r>
            <w:r w:rsidRPr="00E20616">
              <w:t xml:space="preserve"> auf einen Zettel und klebe ihn an eine Pinnwand</w:t>
            </w:r>
            <w:r>
              <w:t>.</w:t>
            </w:r>
            <w:r w:rsidR="001D123D">
              <w:t xml:space="preserve"> </w:t>
            </w:r>
            <w:r>
              <w:br/>
            </w:r>
            <w:r w:rsidR="004E2390">
              <w:rPr>
                <w:rStyle w:val="Tipps"/>
              </w:rPr>
              <w:t>Sobald</w:t>
            </w:r>
            <w:r w:rsidRPr="0057587C">
              <w:rPr>
                <w:rStyle w:val="Tipps"/>
              </w:rPr>
              <w:t xml:space="preserve"> auch deine Kolleg/-innen ihre Zettel an die Pinnwand geklebt haben</w:t>
            </w:r>
            <w:r w:rsidR="004E2390">
              <w:rPr>
                <w:rStyle w:val="Tipps"/>
              </w:rPr>
              <w:t>,</w:t>
            </w:r>
            <w:r w:rsidRPr="0057587C">
              <w:rPr>
                <w:rStyle w:val="Tipps"/>
              </w:rPr>
              <w:t xml:space="preserve"> bildet eine kleine Gruppe.</w:t>
            </w:r>
          </w:p>
          <w:p w:rsidR="001D123D" w:rsidRPr="006A5DC9" w:rsidRDefault="0057587C" w:rsidP="0057587C">
            <w:pPr>
              <w:pStyle w:val="AufzhlungderAufgaben"/>
            </w:pPr>
            <w:r w:rsidRPr="00E20616">
              <w:t xml:space="preserve">Aufgrund eurer Überlegungen und </w:t>
            </w:r>
            <w:r>
              <w:t>den Zetteln an der Pinnwand</w:t>
            </w:r>
            <w:r w:rsidRPr="00E20616">
              <w:t>, findet ihr die Merkmale heraus, die typisch für faires und korrektes</w:t>
            </w:r>
            <w:r>
              <w:t xml:space="preserve"> Verhalten sind.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2A68B336" wp14:editId="0DAFE295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:rsidTr="00DD4307">
        <w:tc>
          <w:tcPr>
            <w:tcW w:w="1951" w:type="dxa"/>
          </w:tcPr>
          <w:p w:rsidR="0057587C" w:rsidRDefault="0057587C" w:rsidP="00CA1964">
            <w:pPr>
              <w:pStyle w:val="Kategorie"/>
            </w:pPr>
            <w:r>
              <w:rPr>
                <w:rFonts w:cs="Arial"/>
              </w:rPr>
              <w:t>feel-ok.ch</w:t>
            </w:r>
          </w:p>
          <w:p w:rsidR="00AE3682" w:rsidRPr="0057587C" w:rsidRDefault="00AE3682" w:rsidP="0057587C"/>
        </w:tc>
        <w:tc>
          <w:tcPr>
            <w:tcW w:w="7337" w:type="dxa"/>
          </w:tcPr>
          <w:p w:rsidR="00DD4307" w:rsidRPr="00DC169F" w:rsidRDefault="0057587C" w:rsidP="00562DCC">
            <w:pPr>
              <w:pStyle w:val="AufzhlungderAufgaben"/>
            </w:pPr>
            <w:r w:rsidRPr="00E20616">
              <w:t xml:space="preserve">Lese anschliessend die zwei Artikel </w:t>
            </w:r>
            <w:hyperlink r:id="rId9" w:history="1">
              <w:r w:rsidRPr="00562DCC">
                <w:rPr>
                  <w:rStyle w:val="Hyperlink"/>
                </w:rPr>
                <w:t>Vorteile</w:t>
              </w:r>
            </w:hyperlink>
            <w:r>
              <w:t xml:space="preserve"> und </w:t>
            </w:r>
            <w:hyperlink r:id="rId10" w:history="1">
              <w:r w:rsidRPr="00562DCC">
                <w:rPr>
                  <w:rStyle w:val="Hyperlink"/>
                </w:rPr>
                <w:t>Fairness-Training</w:t>
              </w:r>
            </w:hyperlink>
            <w:bookmarkStart w:id="0" w:name="_GoBack"/>
            <w:bookmarkEnd w:id="0"/>
            <w:r>
              <w:t xml:space="preserve"> unter </w:t>
            </w:r>
            <w:hyperlink r:id="rId11" w:history="1">
              <w:r w:rsidR="00562DCC" w:rsidRPr="006D7E39">
                <w:rPr>
                  <w:rStyle w:val="Hyperlink"/>
                </w:rPr>
                <w:t>www.feel-ok.ch/sv</w:t>
              </w:r>
              <w:r w:rsidR="00562DCC" w:rsidRPr="006D7E39">
                <w:rPr>
                  <w:rStyle w:val="Hyperlink"/>
                </w:rPr>
                <w:t>-</w:t>
              </w:r>
              <w:r w:rsidR="00562DCC" w:rsidRPr="006D7E39">
                <w:rPr>
                  <w:rStyle w:val="Hyperlink"/>
                </w:rPr>
                <w:t>fair</w:t>
              </w:r>
            </w:hyperlink>
            <w:r w:rsidRPr="00E20616">
              <w:t xml:space="preserve">. Falls </w:t>
            </w:r>
            <w:r w:rsidR="00076445">
              <w:t>diese Artikel</w:t>
            </w:r>
            <w:r w:rsidRPr="00E20616">
              <w:t xml:space="preserve"> Antworten </w:t>
            </w:r>
            <w:r w:rsidR="00076445">
              <w:t>geben</w:t>
            </w:r>
            <w:r w:rsidRPr="00E20616">
              <w:t>, an die du und deine Kolleg/-innen nicht gedacht hab</w:t>
            </w:r>
            <w:r w:rsidR="007A23A1">
              <w:t>t</w:t>
            </w:r>
            <w:r w:rsidR="004E2390">
              <w:t>, könnt ihr</w:t>
            </w:r>
            <w:r w:rsidRPr="00E20616">
              <w:t xml:space="preserve"> </w:t>
            </w:r>
            <w:r w:rsidR="004E2390">
              <w:t>eure</w:t>
            </w:r>
            <w:r w:rsidR="004E2390" w:rsidRPr="00E20616">
              <w:t xml:space="preserve"> </w:t>
            </w:r>
            <w:r w:rsidRPr="00E20616">
              <w:t>Liste vervollständigen.</w:t>
            </w:r>
          </w:p>
        </w:tc>
      </w:tr>
      <w:tr w:rsidR="00E81549" w:rsidRPr="00DC169F" w:rsidTr="00CA1964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CA1964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3F1BE315" wp14:editId="2BE368FB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B9142B" w:rsidRDefault="00B9142B" w:rsidP="00CA1964"/>
    <w:sectPr w:rsidR="00B9142B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78A" w:rsidRDefault="001B378A" w:rsidP="006C5BCF">
      <w:pPr>
        <w:spacing w:after="0" w:line="240" w:lineRule="auto"/>
      </w:pPr>
      <w:r>
        <w:separator/>
      </w:r>
    </w:p>
  </w:endnote>
  <w:endnote w:type="continuationSeparator" w:id="0">
    <w:p w:rsidR="001B378A" w:rsidRDefault="001B378A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FD" w:rsidRDefault="009E27FD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688DBF51" wp14:editId="20F163DD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9E27FD" w:rsidTr="0009799A">
      <w:tc>
        <w:tcPr>
          <w:tcW w:w="7540" w:type="dxa"/>
        </w:tcPr>
        <w:p w:rsidR="009E27FD" w:rsidRPr="0009799A" w:rsidRDefault="009E27FD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9E27FD" w:rsidRPr="0009799A" w:rsidRDefault="009E27FD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9E27FD" w:rsidRDefault="009E27FD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62DCC" w:rsidRPr="00562DC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9E27FD" w:rsidRDefault="009E27FD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78A" w:rsidRDefault="001B378A" w:rsidP="006C5BCF">
      <w:pPr>
        <w:spacing w:after="0" w:line="240" w:lineRule="auto"/>
      </w:pPr>
      <w:r>
        <w:separator/>
      </w:r>
    </w:p>
  </w:footnote>
  <w:footnote w:type="continuationSeparator" w:id="0">
    <w:p w:rsidR="001B378A" w:rsidRDefault="001B378A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9E27FD" w:rsidTr="006C5BCF">
      <w:tc>
        <w:tcPr>
          <w:tcW w:w="4694" w:type="dxa"/>
        </w:tcPr>
        <w:p w:rsidR="009E27FD" w:rsidRDefault="009E27FD">
          <w:pPr>
            <w:pStyle w:val="Kopfzeile"/>
          </w:pPr>
          <w:r>
            <w:rPr>
              <w:noProof/>
              <w:lang w:eastAsia="de-CH"/>
            </w:rPr>
            <w:drawing>
              <wp:inline distT="0" distB="0" distL="0" distR="0">
                <wp:extent cx="311727" cy="399011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elbstbewusstsein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72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9E27FD" w:rsidRDefault="009E27FD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03AF4BC0" wp14:editId="76F9C70F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E27FD" w:rsidRPr="006C5BCF" w:rsidRDefault="009E27FD" w:rsidP="006C5BCF">
    <w:pPr>
      <w:pStyle w:val="Kopfzeile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67568122" wp14:editId="7CA4EAC3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04A8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952AB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B5AFD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58EB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E20F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76445"/>
    <w:rsid w:val="0009799A"/>
    <w:rsid w:val="000A7DD1"/>
    <w:rsid w:val="000E6BB1"/>
    <w:rsid w:val="001B378A"/>
    <w:rsid w:val="001C2909"/>
    <w:rsid w:val="001D123D"/>
    <w:rsid w:val="002E634C"/>
    <w:rsid w:val="003701AB"/>
    <w:rsid w:val="004222D9"/>
    <w:rsid w:val="0043653A"/>
    <w:rsid w:val="00443E5D"/>
    <w:rsid w:val="004E2390"/>
    <w:rsid w:val="004F3FDC"/>
    <w:rsid w:val="00505380"/>
    <w:rsid w:val="00512CE4"/>
    <w:rsid w:val="005237A3"/>
    <w:rsid w:val="00525F68"/>
    <w:rsid w:val="00526E18"/>
    <w:rsid w:val="00540674"/>
    <w:rsid w:val="00542A92"/>
    <w:rsid w:val="00562DCC"/>
    <w:rsid w:val="0057587C"/>
    <w:rsid w:val="005A0CE5"/>
    <w:rsid w:val="005B5215"/>
    <w:rsid w:val="005E4B8B"/>
    <w:rsid w:val="005F2A29"/>
    <w:rsid w:val="006848E8"/>
    <w:rsid w:val="006A5DC9"/>
    <w:rsid w:val="006C5BCF"/>
    <w:rsid w:val="006D6BF1"/>
    <w:rsid w:val="006E1B2C"/>
    <w:rsid w:val="00736BC6"/>
    <w:rsid w:val="007A23A1"/>
    <w:rsid w:val="008546DC"/>
    <w:rsid w:val="008616ED"/>
    <w:rsid w:val="00887AB8"/>
    <w:rsid w:val="0089755D"/>
    <w:rsid w:val="009725DB"/>
    <w:rsid w:val="009A57C7"/>
    <w:rsid w:val="009E19EF"/>
    <w:rsid w:val="009E27FD"/>
    <w:rsid w:val="00A34482"/>
    <w:rsid w:val="00A41AAF"/>
    <w:rsid w:val="00A466FE"/>
    <w:rsid w:val="00AA4A5B"/>
    <w:rsid w:val="00AD0EED"/>
    <w:rsid w:val="00AE0A64"/>
    <w:rsid w:val="00AE1682"/>
    <w:rsid w:val="00AE3682"/>
    <w:rsid w:val="00B37EAE"/>
    <w:rsid w:val="00B4006D"/>
    <w:rsid w:val="00B9142B"/>
    <w:rsid w:val="00B959FC"/>
    <w:rsid w:val="00BD47E2"/>
    <w:rsid w:val="00BF4B5A"/>
    <w:rsid w:val="00C60C1F"/>
    <w:rsid w:val="00CA1964"/>
    <w:rsid w:val="00D2471C"/>
    <w:rsid w:val="00D70DB7"/>
    <w:rsid w:val="00DC169F"/>
    <w:rsid w:val="00DD4307"/>
    <w:rsid w:val="00DE34F7"/>
    <w:rsid w:val="00E73758"/>
    <w:rsid w:val="00E760C5"/>
    <w:rsid w:val="00E81549"/>
    <w:rsid w:val="00EC04CE"/>
    <w:rsid w:val="00F21960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2DCC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562DCC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562DCC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2DCC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562DCC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562DCC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ch/sv-fai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de_CH/jugendliche/themen/selbstvertrauen/aktion/wer_bin_ich_was_tue_ich/weisst_du_was_du_tust/o_k_-verhaltens-training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de_CH/jugendliche/themen/selbstvertrauen/aktion/wer_bin_ich_was_tue_ich/weisst_du_was_du_tust/verhaeltst_du_dich_o_k__gewinnst_du.cf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97E6-31C5-4932-8AA5-F57B8DFA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11</cp:revision>
  <cp:lastPrinted>2012-07-25T13:12:00Z</cp:lastPrinted>
  <dcterms:created xsi:type="dcterms:W3CDTF">2012-07-25T13:24:00Z</dcterms:created>
  <dcterms:modified xsi:type="dcterms:W3CDTF">2015-02-18T14:26:00Z</dcterms:modified>
</cp:coreProperties>
</file>